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B31E6" w14:textId="77777777" w:rsidR="009B1BAA" w:rsidRPr="009B1BAA" w:rsidRDefault="009B1BAA" w:rsidP="009B1BAA">
      <w:pPr>
        <w:shd w:val="clear" w:color="auto" w:fill="FFFFFF"/>
        <w:spacing w:after="150" w:line="450" w:lineRule="atLeast"/>
        <w:outlineLvl w:val="0"/>
        <w:rPr>
          <w:rFonts w:ascii="Arial" w:eastAsia="Times New Roman" w:hAnsi="Arial" w:cs="Arial"/>
          <w:color w:val="AD2F25"/>
          <w:kern w:val="36"/>
          <w:sz w:val="39"/>
          <w:szCs w:val="39"/>
          <w:lang w:eastAsia="en-GB"/>
        </w:rPr>
      </w:pPr>
    </w:p>
    <w:p w14:paraId="2A260D03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3"/>
          <w:szCs w:val="23"/>
          <w:lang w:eastAsia="en-GB"/>
        </w:rPr>
      </w:pPr>
      <w:r w:rsidRPr="009B1BAA">
        <w:rPr>
          <w:rFonts w:ascii="Arial" w:eastAsia="Times New Roman" w:hAnsi="Arial" w:cs="Arial"/>
          <w:noProof/>
          <w:color w:val="444444"/>
          <w:sz w:val="23"/>
          <w:szCs w:val="23"/>
          <w:lang w:eastAsia="en-GB"/>
        </w:rPr>
        <w:drawing>
          <wp:anchor distT="0" distB="0" distL="114300" distR="114300" simplePos="0" relativeHeight="251658240" behindDoc="1" locked="0" layoutInCell="1" allowOverlap="1" wp14:anchorId="6DBA7FC4" wp14:editId="26C46BEE">
            <wp:simplePos x="0" y="0"/>
            <wp:positionH relativeFrom="column">
              <wp:posOffset>7620</wp:posOffset>
            </wp:positionH>
            <wp:positionV relativeFrom="paragraph">
              <wp:posOffset>7620</wp:posOffset>
            </wp:positionV>
            <wp:extent cx="2712720" cy="1804035"/>
            <wp:effectExtent l="171450" t="171450" r="373380" b="367665"/>
            <wp:wrapTight wrapText="bothSides">
              <wp:wrapPolygon edited="0">
                <wp:start x="1669" y="-2053"/>
                <wp:lineTo x="-1365" y="-1597"/>
                <wp:lineTo x="-1365" y="22581"/>
                <wp:lineTo x="-758" y="23949"/>
                <wp:lineTo x="-758" y="24177"/>
                <wp:lineTo x="758" y="25318"/>
                <wp:lineTo x="910" y="25774"/>
                <wp:lineTo x="22146" y="25774"/>
                <wp:lineTo x="22298" y="25318"/>
                <wp:lineTo x="23663" y="23949"/>
                <wp:lineTo x="24270" y="20528"/>
                <wp:lineTo x="24421" y="912"/>
                <wp:lineTo x="22298" y="-1597"/>
                <wp:lineTo x="21388" y="-2053"/>
                <wp:lineTo x="1669" y="-2053"/>
              </wp:wrapPolygon>
            </wp:wrapTight>
            <wp:docPr id="1" name="Picture 1" descr="http://childhood101.com/wp-content/uploads/2013/11/Funfetti-textured-playdough-recipe-via-Childhood-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childhood101.com/wp-content/uploads/2013/11/Funfetti-textured-playdough-recipe-via-Childhood-1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804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DF85F" w14:textId="77777777" w:rsidR="009B1BAA" w:rsidRPr="00327A20" w:rsidRDefault="009B1BAA" w:rsidP="00327A20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</w:p>
    <w:p w14:paraId="48BE048A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The addition of coloured rice to a basic playdough creates a rich, tactile experience.</w:t>
      </w:r>
    </w:p>
    <w:p w14:paraId="3CC10C88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b/>
          <w:bCs/>
          <w:color w:val="444444"/>
          <w:sz w:val="24"/>
          <w:szCs w:val="24"/>
          <w:lang w:eastAsia="en-GB"/>
        </w:rPr>
        <w:t>To make:</w:t>
      </w:r>
    </w:p>
    <w:p w14:paraId="550A948C" w14:textId="77777777" w:rsid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color w:val="444444"/>
          <w:sz w:val="24"/>
          <w:szCs w:val="24"/>
          <w:lang w:eastAsia="en-GB"/>
        </w:rPr>
        <w:t xml:space="preserve">Prepare your preferred homemade playdough according to the usual recipe </w:t>
      </w:r>
    </w:p>
    <w:p w14:paraId="11F1A238" w14:textId="77777777" w:rsidR="00327A20" w:rsidRPr="009B1BAA" w:rsidRDefault="00327A20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</w:p>
    <w:p w14:paraId="7DE8EC45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noProof/>
          <w:color w:val="8CA22F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86D4853" wp14:editId="737C8133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331720" cy="1551305"/>
            <wp:effectExtent l="171450" t="171450" r="373380" b="353695"/>
            <wp:wrapTight wrapText="bothSides">
              <wp:wrapPolygon edited="0">
                <wp:start x="1941" y="-2387"/>
                <wp:lineTo x="-1588" y="-1857"/>
                <wp:lineTo x="-1588" y="22546"/>
                <wp:lineTo x="-1059" y="23872"/>
                <wp:lineTo x="882" y="25729"/>
                <wp:lineTo x="1059" y="26260"/>
                <wp:lineTo x="22235" y="26260"/>
                <wp:lineTo x="22412" y="25729"/>
                <wp:lineTo x="24353" y="23872"/>
                <wp:lineTo x="24706" y="19363"/>
                <wp:lineTo x="24882" y="1061"/>
                <wp:lineTo x="22412" y="-1857"/>
                <wp:lineTo x="21353" y="-2387"/>
                <wp:lineTo x="1941" y="-2387"/>
              </wp:wrapPolygon>
            </wp:wrapTight>
            <wp:docPr id="2" name="Picture 2" descr="Textured playdough via Childhood 10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Textured playdough via Childhood 10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551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D2087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Once the playdough has completely cooled, knead 1 cup of multi-coloured rice into dough.</w:t>
      </w:r>
    </w:p>
    <w:p w14:paraId="5195D8D9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b/>
          <w:bCs/>
          <w:color w:val="444444"/>
          <w:sz w:val="24"/>
          <w:szCs w:val="24"/>
          <w:lang w:eastAsia="en-GB"/>
        </w:rPr>
        <w:t>How to dye rice:</w:t>
      </w:r>
    </w:p>
    <w:p w14:paraId="7CACD5C5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</w:p>
    <w:p w14:paraId="0D91D7B6" w14:textId="77777777" w:rsidR="009B1BAA" w:rsidRPr="009B1BAA" w:rsidRDefault="00327A20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en-GB"/>
        </w:rPr>
        <w:t>S</w:t>
      </w:r>
      <w:r w:rsidR="009B1BAA" w:rsidRPr="009B1BAA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imply place the rice into a bowl, add a few drops of liquid colouring and stir until the colour is evenly distributed. Add the colour a little at a time until the colour is built up to your preferred hue.</w:t>
      </w:r>
    </w:p>
    <w:p w14:paraId="2F0D1F62" w14:textId="77777777" w:rsidR="009B1BAA" w:rsidRPr="009B1BAA" w:rsidRDefault="009B1BAA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color w:val="444444"/>
          <w:sz w:val="24"/>
          <w:szCs w:val="24"/>
          <w:lang w:eastAsia="en-GB"/>
        </w:rPr>
        <w:t>Then spread the rice out onto a lined baking tray to dry. It shouldn’t take long because you have hardly used any liquid to colour the rice, an hour at most and you’ll be done!</w:t>
      </w:r>
    </w:p>
    <w:p w14:paraId="2579CA45" w14:textId="77777777" w:rsidR="009B1BAA" w:rsidRPr="009B1BAA" w:rsidRDefault="00327A20" w:rsidP="009B1BAA">
      <w:pPr>
        <w:shd w:val="clear" w:color="auto" w:fill="FFFFFF"/>
        <w:spacing w:after="0" w:line="405" w:lineRule="atLeast"/>
        <w:rPr>
          <w:rFonts w:ascii="Arial" w:eastAsia="Times New Roman" w:hAnsi="Arial" w:cs="Arial"/>
          <w:color w:val="444444"/>
          <w:sz w:val="24"/>
          <w:szCs w:val="24"/>
          <w:lang w:eastAsia="en-GB"/>
        </w:rPr>
      </w:pPr>
      <w:r w:rsidRPr="009B1BAA">
        <w:rPr>
          <w:rFonts w:ascii="Arial" w:eastAsia="Times New Roman" w:hAnsi="Arial" w:cs="Arial"/>
          <w:noProof/>
          <w:color w:val="8CA22F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0A7574B2" wp14:editId="570A8B2F">
            <wp:simplePos x="0" y="0"/>
            <wp:positionH relativeFrom="column">
              <wp:posOffset>220980</wp:posOffset>
            </wp:positionH>
            <wp:positionV relativeFrom="paragraph">
              <wp:posOffset>198120</wp:posOffset>
            </wp:positionV>
            <wp:extent cx="2217420" cy="1474470"/>
            <wp:effectExtent l="171450" t="171450" r="373380" b="354330"/>
            <wp:wrapTight wrapText="bothSides">
              <wp:wrapPolygon edited="0">
                <wp:start x="2041" y="-2512"/>
                <wp:lineTo x="-1670" y="-1953"/>
                <wp:lineTo x="-1670" y="22605"/>
                <wp:lineTo x="-557" y="24837"/>
                <wp:lineTo x="928" y="25953"/>
                <wp:lineTo x="1113" y="26512"/>
                <wp:lineTo x="22268" y="26512"/>
                <wp:lineTo x="22454" y="25953"/>
                <wp:lineTo x="23753" y="24837"/>
                <wp:lineTo x="24866" y="20651"/>
                <wp:lineTo x="25052" y="1116"/>
                <wp:lineTo x="22454" y="-1953"/>
                <wp:lineTo x="21340" y="-2512"/>
                <wp:lineTo x="2041" y="-2512"/>
              </wp:wrapPolygon>
            </wp:wrapTight>
            <wp:docPr id="3" name="Picture 3" descr="How to colour rice | Childhood 10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ow to colour rice | Childhood 10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1474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18079" w14:textId="77777777" w:rsidR="00A44BE3" w:rsidRDefault="00327A20">
      <w:r w:rsidRPr="009B1BAA">
        <w:rPr>
          <w:rFonts w:ascii="Arial" w:eastAsia="Times New Roman" w:hAnsi="Arial" w:cs="Arial"/>
          <w:noProof/>
          <w:color w:val="8CA22F"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4A8A5E98" wp14:editId="395BC2DD">
            <wp:simplePos x="0" y="0"/>
            <wp:positionH relativeFrom="column">
              <wp:posOffset>198120</wp:posOffset>
            </wp:positionH>
            <wp:positionV relativeFrom="paragraph">
              <wp:posOffset>704215</wp:posOffset>
            </wp:positionV>
            <wp:extent cx="2411095" cy="1604010"/>
            <wp:effectExtent l="171450" t="171450" r="389255" b="358140"/>
            <wp:wrapTight wrapText="bothSides">
              <wp:wrapPolygon edited="0">
                <wp:start x="1877" y="-2309"/>
                <wp:lineTo x="-1536" y="-1796"/>
                <wp:lineTo x="-1536" y="22575"/>
                <wp:lineTo x="-1195" y="23088"/>
                <wp:lineTo x="853" y="25653"/>
                <wp:lineTo x="1024" y="26166"/>
                <wp:lineTo x="22357" y="26166"/>
                <wp:lineTo x="22527" y="25653"/>
                <wp:lineTo x="24575" y="23088"/>
                <wp:lineTo x="24917" y="1026"/>
                <wp:lineTo x="22527" y="-1796"/>
                <wp:lineTo x="21503" y="-2309"/>
                <wp:lineTo x="1877" y="-2309"/>
              </wp:wrapPolygon>
            </wp:wrapTight>
            <wp:docPr id="4" name="Picture 4" descr="Playdough recipe | Childhood 10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laydough recipe | Childhood 10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1604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4BE3" w:rsidSect="008A7437">
      <w:pgSz w:w="11906" w:h="16838"/>
      <w:pgMar w:top="1440" w:right="1440" w:bottom="1440" w:left="1440" w:header="708" w:footer="708" w:gutter="0"/>
      <w:pgBorders w:offsetFrom="page">
        <w:top w:val="dashDotStroked" w:sz="24" w:space="24" w:color="FF66CC"/>
        <w:left w:val="dashDotStroked" w:sz="24" w:space="24" w:color="FF66CC"/>
        <w:bottom w:val="dashDotStroked" w:sz="24" w:space="24" w:color="FF66CC"/>
        <w:right w:val="dashDotStroked" w:sz="24" w:space="24" w:color="FF66C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941"/>
    <w:rsid w:val="00131941"/>
    <w:rsid w:val="00327A20"/>
    <w:rsid w:val="008A7437"/>
    <w:rsid w:val="009B1BAA"/>
    <w:rsid w:val="00A44BE3"/>
    <w:rsid w:val="00F8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C0C6"/>
  <w15:docId w15:val="{91D3D57F-D14D-154F-A280-7E6AF36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B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2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childhood101.com/wp-content/uploads/2013/11/How-to-colour-rice-Childhood-101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http://childhood101.com/wp-content/uploads/2013/11/Textured-playdough-via-Childhood-101.jp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childhood101.com/wp-content/uploads/2013/11/Playdough-recipe-Childhood-101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Brookes</dc:creator>
  <cp:keywords/>
  <dc:description/>
  <cp:lastModifiedBy>Andrew Jarvis</cp:lastModifiedBy>
  <cp:revision>2</cp:revision>
  <cp:lastPrinted>2017-01-05T11:02:00Z</cp:lastPrinted>
  <dcterms:created xsi:type="dcterms:W3CDTF">2020-03-24T15:00:00Z</dcterms:created>
  <dcterms:modified xsi:type="dcterms:W3CDTF">2020-03-24T15:00:00Z</dcterms:modified>
</cp:coreProperties>
</file>